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9F" w:rsidRPr="00C1684F" w:rsidRDefault="002A689F" w:rsidP="003A7D04">
      <w:pPr>
        <w:rPr>
          <w:b/>
          <w:sz w:val="18"/>
          <w:szCs w:val="18"/>
          <w:lang w:val="uk-UA"/>
        </w:rPr>
      </w:pPr>
      <w:r w:rsidRPr="00C1684F">
        <w:rPr>
          <w:b/>
          <w:sz w:val="18"/>
          <w:szCs w:val="18"/>
          <w:lang w:val="uk-UA"/>
        </w:rPr>
        <w:t>«Затверджую»</w:t>
      </w:r>
    </w:p>
    <w:p w:rsidR="002B0E75" w:rsidRPr="00C43C5C" w:rsidRDefault="002A689F" w:rsidP="002A689F">
      <w:pPr>
        <w:rPr>
          <w:sz w:val="18"/>
          <w:szCs w:val="18"/>
        </w:rPr>
      </w:pPr>
      <w:r w:rsidRPr="00C1684F">
        <w:rPr>
          <w:sz w:val="18"/>
          <w:szCs w:val="18"/>
          <w:lang w:val="uk-UA"/>
        </w:rPr>
        <w:t xml:space="preserve">Директор </w:t>
      </w:r>
      <w:r w:rsidR="003B19F1" w:rsidRPr="00C1684F">
        <w:rPr>
          <w:sz w:val="18"/>
          <w:szCs w:val="18"/>
          <w:lang w:val="uk-UA"/>
        </w:rPr>
        <w:t xml:space="preserve">Інституту післядипломної освіти </w:t>
      </w:r>
    </w:p>
    <w:p w:rsidR="003B19F1" w:rsidRPr="00C1684F" w:rsidRDefault="003B19F1" w:rsidP="002A689F">
      <w:pPr>
        <w:rPr>
          <w:sz w:val="18"/>
          <w:szCs w:val="18"/>
          <w:lang w:val="uk-UA"/>
        </w:rPr>
      </w:pPr>
      <w:r w:rsidRPr="00C1684F">
        <w:rPr>
          <w:sz w:val="18"/>
          <w:szCs w:val="18"/>
          <w:lang w:val="uk-UA"/>
        </w:rPr>
        <w:t xml:space="preserve">та </w:t>
      </w:r>
      <w:proofErr w:type="spellStart"/>
      <w:r w:rsidRPr="00C1684F">
        <w:rPr>
          <w:sz w:val="18"/>
          <w:szCs w:val="18"/>
          <w:lang w:val="uk-UA"/>
        </w:rPr>
        <w:t>доуніверситетської</w:t>
      </w:r>
      <w:proofErr w:type="spellEnd"/>
      <w:r w:rsidRPr="00C1684F">
        <w:rPr>
          <w:sz w:val="18"/>
          <w:szCs w:val="18"/>
          <w:lang w:val="uk-UA"/>
        </w:rPr>
        <w:t xml:space="preserve"> підготовки</w:t>
      </w:r>
      <w:r w:rsidR="002A689F" w:rsidRPr="00C1684F">
        <w:rPr>
          <w:sz w:val="18"/>
          <w:szCs w:val="18"/>
          <w:lang w:val="uk-UA"/>
        </w:rPr>
        <w:t xml:space="preserve"> </w:t>
      </w:r>
    </w:p>
    <w:p w:rsidR="002A689F" w:rsidRPr="00C1684F" w:rsidRDefault="002A689F" w:rsidP="002A689F">
      <w:pPr>
        <w:rPr>
          <w:sz w:val="18"/>
          <w:szCs w:val="18"/>
          <w:lang w:val="uk-UA"/>
        </w:rPr>
      </w:pPr>
      <w:r w:rsidRPr="00C1684F">
        <w:rPr>
          <w:sz w:val="18"/>
          <w:szCs w:val="18"/>
          <w:lang w:val="uk-UA"/>
        </w:rPr>
        <w:t>Львівського національного університету імені Івана Франка</w:t>
      </w:r>
    </w:p>
    <w:p w:rsidR="002A689F" w:rsidRPr="00C1684F" w:rsidRDefault="002A689F" w:rsidP="002A689F">
      <w:pPr>
        <w:rPr>
          <w:sz w:val="18"/>
          <w:szCs w:val="18"/>
          <w:lang w:val="uk-UA"/>
        </w:rPr>
      </w:pPr>
      <w:r w:rsidRPr="00C1684F">
        <w:rPr>
          <w:sz w:val="18"/>
          <w:szCs w:val="18"/>
          <w:lang w:val="uk-UA"/>
        </w:rPr>
        <w:t xml:space="preserve">____________________________ доц. </w:t>
      </w:r>
      <w:proofErr w:type="spellStart"/>
      <w:r w:rsidRPr="00C1684F">
        <w:rPr>
          <w:sz w:val="18"/>
          <w:szCs w:val="18"/>
          <w:lang w:val="uk-UA"/>
        </w:rPr>
        <w:t>Занько</w:t>
      </w:r>
      <w:proofErr w:type="spellEnd"/>
      <w:r w:rsidRPr="00C1684F">
        <w:rPr>
          <w:sz w:val="18"/>
          <w:szCs w:val="18"/>
          <w:lang w:val="uk-UA"/>
        </w:rPr>
        <w:t xml:space="preserve"> Ю.</w:t>
      </w:r>
      <w:r w:rsidR="00DC6D25" w:rsidRPr="00C1684F">
        <w:rPr>
          <w:sz w:val="18"/>
          <w:szCs w:val="18"/>
        </w:rPr>
        <w:t xml:space="preserve"> </w:t>
      </w:r>
      <w:r w:rsidRPr="00C1684F">
        <w:rPr>
          <w:sz w:val="18"/>
          <w:szCs w:val="18"/>
          <w:lang w:val="uk-UA"/>
        </w:rPr>
        <w:t>С.</w:t>
      </w:r>
    </w:p>
    <w:p w:rsidR="002A689F" w:rsidRPr="00C1684F" w:rsidRDefault="002A689F" w:rsidP="003533B0">
      <w:pPr>
        <w:rPr>
          <w:sz w:val="18"/>
          <w:szCs w:val="18"/>
          <w:lang w:val="uk-UA"/>
        </w:rPr>
      </w:pPr>
      <w:r w:rsidRPr="00C1684F">
        <w:rPr>
          <w:sz w:val="18"/>
          <w:szCs w:val="18"/>
          <w:lang w:val="uk-UA"/>
        </w:rPr>
        <w:t>«___» _______________ 201</w:t>
      </w:r>
      <w:r w:rsidR="00C43C5C">
        <w:rPr>
          <w:sz w:val="18"/>
          <w:szCs w:val="18"/>
          <w:lang w:val="en-US"/>
        </w:rPr>
        <w:t>8</w:t>
      </w:r>
      <w:r w:rsidR="00DC6D25" w:rsidRPr="00C1684F">
        <w:rPr>
          <w:sz w:val="18"/>
          <w:szCs w:val="18"/>
          <w:lang w:val="uk-UA"/>
        </w:rPr>
        <w:t xml:space="preserve"> </w:t>
      </w:r>
      <w:r w:rsidRPr="00C1684F">
        <w:rPr>
          <w:sz w:val="18"/>
          <w:szCs w:val="18"/>
          <w:lang w:val="uk-UA"/>
        </w:rPr>
        <w:t>р.</w:t>
      </w:r>
    </w:p>
    <w:p w:rsidR="002A689F" w:rsidRPr="00C1684F" w:rsidRDefault="002A689F" w:rsidP="002A689F">
      <w:pPr>
        <w:jc w:val="center"/>
        <w:rPr>
          <w:b/>
          <w:sz w:val="18"/>
          <w:szCs w:val="18"/>
          <w:lang w:val="uk-UA"/>
        </w:rPr>
      </w:pPr>
      <w:r w:rsidRPr="00C1684F">
        <w:rPr>
          <w:b/>
          <w:sz w:val="18"/>
          <w:szCs w:val="18"/>
          <w:lang w:val="uk-UA"/>
        </w:rPr>
        <w:t>ПЛАН-ГРАФІК</w:t>
      </w:r>
    </w:p>
    <w:p w:rsidR="002B0E75" w:rsidRPr="00C1684F" w:rsidRDefault="00DC6D25" w:rsidP="002A689F">
      <w:pPr>
        <w:jc w:val="center"/>
        <w:rPr>
          <w:sz w:val="18"/>
          <w:szCs w:val="18"/>
        </w:rPr>
      </w:pPr>
      <w:r w:rsidRPr="00C1684F">
        <w:rPr>
          <w:sz w:val="18"/>
          <w:szCs w:val="18"/>
          <w:lang w:val="uk-UA"/>
        </w:rPr>
        <w:t>навчального</w:t>
      </w:r>
      <w:r w:rsidR="002A689F" w:rsidRPr="00C1684F">
        <w:rPr>
          <w:sz w:val="18"/>
          <w:szCs w:val="18"/>
          <w:lang w:val="uk-UA"/>
        </w:rPr>
        <w:t xml:space="preserve"> процесу для слухачів </w:t>
      </w:r>
      <w:r w:rsidR="001E1603" w:rsidRPr="00C43C5C">
        <w:rPr>
          <w:sz w:val="18"/>
          <w:szCs w:val="18"/>
        </w:rPr>
        <w:t>2</w:t>
      </w:r>
      <w:r w:rsidR="003A7D04" w:rsidRPr="00C1684F">
        <w:rPr>
          <w:sz w:val="18"/>
          <w:szCs w:val="18"/>
        </w:rPr>
        <w:t xml:space="preserve"> </w:t>
      </w:r>
      <w:r w:rsidR="002A689F" w:rsidRPr="00C1684F">
        <w:rPr>
          <w:sz w:val="18"/>
          <w:szCs w:val="18"/>
          <w:lang w:val="uk-UA"/>
        </w:rPr>
        <w:t xml:space="preserve">курсу </w:t>
      </w:r>
    </w:p>
    <w:p w:rsidR="002A689F" w:rsidRPr="00C1684F" w:rsidRDefault="002A689F" w:rsidP="002B0E75">
      <w:pPr>
        <w:jc w:val="center"/>
        <w:rPr>
          <w:sz w:val="18"/>
          <w:szCs w:val="18"/>
          <w:lang w:val="uk-UA"/>
        </w:rPr>
      </w:pPr>
      <w:r w:rsidRPr="00C1684F">
        <w:rPr>
          <w:sz w:val="18"/>
          <w:szCs w:val="18"/>
          <w:lang w:val="uk-UA"/>
        </w:rPr>
        <w:t>гуманітарно-природничого факультету</w:t>
      </w:r>
      <w:r w:rsidR="002B0E75" w:rsidRPr="00C1684F">
        <w:rPr>
          <w:sz w:val="18"/>
          <w:szCs w:val="18"/>
        </w:rPr>
        <w:t xml:space="preserve"> (</w:t>
      </w:r>
      <w:r w:rsidR="002B0E75" w:rsidRPr="00C1684F">
        <w:rPr>
          <w:sz w:val="18"/>
          <w:szCs w:val="18"/>
          <w:lang w:val="uk-UA"/>
        </w:rPr>
        <w:t>відділення</w:t>
      </w:r>
      <w:r w:rsidR="002B0E75" w:rsidRPr="00C1684F">
        <w:rPr>
          <w:sz w:val="18"/>
          <w:szCs w:val="18"/>
        </w:rPr>
        <w:t>)</w:t>
      </w:r>
      <w:r w:rsidRPr="00C1684F">
        <w:rPr>
          <w:sz w:val="18"/>
          <w:szCs w:val="18"/>
          <w:lang w:val="uk-UA"/>
        </w:rPr>
        <w:t xml:space="preserve"> </w:t>
      </w:r>
      <w:r w:rsidR="002B0E75" w:rsidRPr="00C1684F">
        <w:rPr>
          <w:sz w:val="18"/>
          <w:szCs w:val="18"/>
          <w:lang w:val="uk-UA"/>
        </w:rPr>
        <w:t xml:space="preserve">Інституту післядипломної освіти та </w:t>
      </w:r>
      <w:proofErr w:type="spellStart"/>
      <w:r w:rsidR="002B0E75" w:rsidRPr="00C1684F">
        <w:rPr>
          <w:sz w:val="18"/>
          <w:szCs w:val="18"/>
          <w:lang w:val="uk-UA"/>
        </w:rPr>
        <w:t>доуніверситетської</w:t>
      </w:r>
      <w:proofErr w:type="spellEnd"/>
      <w:r w:rsidR="002B0E75" w:rsidRPr="00C1684F">
        <w:rPr>
          <w:sz w:val="18"/>
          <w:szCs w:val="18"/>
          <w:lang w:val="uk-UA"/>
        </w:rPr>
        <w:t xml:space="preserve"> підготовки</w:t>
      </w:r>
    </w:p>
    <w:p w:rsidR="002B0E75" w:rsidRPr="00C1684F" w:rsidRDefault="002B0E75" w:rsidP="002B0E75">
      <w:pPr>
        <w:jc w:val="center"/>
        <w:rPr>
          <w:sz w:val="18"/>
          <w:szCs w:val="18"/>
        </w:rPr>
      </w:pPr>
      <w:r w:rsidRPr="00C1684F">
        <w:rPr>
          <w:sz w:val="18"/>
          <w:szCs w:val="18"/>
          <w:lang w:val="uk-UA"/>
        </w:rPr>
        <w:t>Львівського національного університету імені Івана Франка</w:t>
      </w:r>
    </w:p>
    <w:p w:rsidR="002A689F" w:rsidRPr="00C1684F" w:rsidRDefault="002A689F" w:rsidP="002A689F">
      <w:pPr>
        <w:jc w:val="center"/>
        <w:rPr>
          <w:b/>
          <w:sz w:val="18"/>
          <w:szCs w:val="18"/>
          <w:lang w:val="uk-UA"/>
        </w:rPr>
      </w:pPr>
      <w:r w:rsidRPr="00C1684F">
        <w:rPr>
          <w:b/>
          <w:sz w:val="18"/>
          <w:szCs w:val="18"/>
          <w:lang w:val="uk-UA"/>
        </w:rPr>
        <w:t xml:space="preserve">спеціальність – </w:t>
      </w:r>
      <w:r w:rsidR="00AA415B" w:rsidRPr="00C1684F">
        <w:rPr>
          <w:b/>
          <w:sz w:val="18"/>
          <w:szCs w:val="18"/>
          <w:lang w:val="uk-UA"/>
        </w:rPr>
        <w:t>українська мова і літератур</w:t>
      </w:r>
      <w:r w:rsidR="00B503DA" w:rsidRPr="00C1684F">
        <w:rPr>
          <w:b/>
          <w:sz w:val="18"/>
          <w:szCs w:val="18"/>
          <w:lang w:val="uk-UA"/>
        </w:rPr>
        <w:t>а</w:t>
      </w:r>
      <w:r w:rsidR="00DC6D25" w:rsidRPr="00C1684F">
        <w:rPr>
          <w:b/>
          <w:sz w:val="18"/>
          <w:szCs w:val="18"/>
          <w:lang w:val="uk-UA"/>
        </w:rPr>
        <w:t xml:space="preserve"> (</w:t>
      </w:r>
      <w:r w:rsidRPr="00C1684F">
        <w:rPr>
          <w:b/>
          <w:sz w:val="18"/>
          <w:szCs w:val="18"/>
          <w:lang w:val="uk-UA"/>
        </w:rPr>
        <w:t>набір 20</w:t>
      </w:r>
      <w:r w:rsidR="00804D14" w:rsidRPr="00C1684F">
        <w:rPr>
          <w:b/>
          <w:sz w:val="18"/>
          <w:szCs w:val="18"/>
          <w:lang w:val="uk-UA"/>
        </w:rPr>
        <w:t>1</w:t>
      </w:r>
      <w:r w:rsidR="00C43C5C" w:rsidRPr="00C43C5C">
        <w:rPr>
          <w:b/>
          <w:sz w:val="18"/>
          <w:szCs w:val="18"/>
        </w:rPr>
        <w:t>6</w:t>
      </w:r>
      <w:r w:rsidRPr="00C1684F">
        <w:rPr>
          <w:b/>
          <w:sz w:val="18"/>
          <w:szCs w:val="18"/>
          <w:lang w:val="uk-UA"/>
        </w:rPr>
        <w:t xml:space="preserve"> року</w:t>
      </w:r>
      <w:r w:rsidR="00D048FC" w:rsidRPr="00C1684F">
        <w:rPr>
          <w:b/>
          <w:sz w:val="18"/>
          <w:szCs w:val="18"/>
          <w:lang w:val="uk-UA"/>
        </w:rPr>
        <w:t xml:space="preserve">, група </w:t>
      </w:r>
      <w:proofErr w:type="spellStart"/>
      <w:r w:rsidR="00AA415B" w:rsidRPr="00C1684F">
        <w:rPr>
          <w:b/>
          <w:sz w:val="18"/>
          <w:szCs w:val="18"/>
          <w:lang w:val="uk-UA"/>
        </w:rPr>
        <w:t>Ув</w:t>
      </w:r>
      <w:r w:rsidR="00D048FC" w:rsidRPr="00C1684F">
        <w:rPr>
          <w:b/>
          <w:sz w:val="18"/>
          <w:szCs w:val="18"/>
          <w:lang w:val="uk-UA"/>
        </w:rPr>
        <w:t>-</w:t>
      </w:r>
      <w:proofErr w:type="spellEnd"/>
      <w:r w:rsidR="001E1603" w:rsidRPr="00C1684F">
        <w:rPr>
          <w:b/>
          <w:sz w:val="18"/>
          <w:szCs w:val="18"/>
        </w:rPr>
        <w:t>2</w:t>
      </w:r>
      <w:r w:rsidR="00D048FC" w:rsidRPr="00C1684F">
        <w:rPr>
          <w:b/>
          <w:sz w:val="18"/>
          <w:szCs w:val="18"/>
          <w:lang w:val="uk-UA"/>
        </w:rPr>
        <w:t>1</w:t>
      </w:r>
      <w:r w:rsidRPr="00C1684F">
        <w:rPr>
          <w:b/>
          <w:sz w:val="18"/>
          <w:szCs w:val="18"/>
          <w:lang w:val="uk-UA"/>
        </w:rPr>
        <w:t>)</w:t>
      </w:r>
    </w:p>
    <w:p w:rsidR="00854EA1" w:rsidRDefault="002A689F" w:rsidP="00A734EC">
      <w:pPr>
        <w:jc w:val="center"/>
        <w:rPr>
          <w:b/>
          <w:sz w:val="18"/>
          <w:szCs w:val="18"/>
          <w:lang w:val="en-US"/>
        </w:rPr>
      </w:pPr>
      <w:r w:rsidRPr="00C1684F">
        <w:rPr>
          <w:b/>
          <w:sz w:val="18"/>
          <w:szCs w:val="18"/>
          <w:lang w:val="uk-UA"/>
        </w:rPr>
        <w:t>с</w:t>
      </w:r>
      <w:r w:rsidR="003A7D04" w:rsidRPr="00C1684F">
        <w:rPr>
          <w:b/>
          <w:sz w:val="18"/>
          <w:szCs w:val="18"/>
          <w:lang w:val="uk-UA"/>
        </w:rPr>
        <w:t xml:space="preserve">еместри </w:t>
      </w:r>
      <w:r w:rsidR="001E1603" w:rsidRPr="00C1684F">
        <w:rPr>
          <w:b/>
          <w:sz w:val="18"/>
          <w:szCs w:val="18"/>
          <w:lang w:val="en-US"/>
        </w:rPr>
        <w:t>3</w:t>
      </w:r>
      <w:r w:rsidR="003A7D04" w:rsidRPr="00C1684F">
        <w:rPr>
          <w:b/>
          <w:sz w:val="18"/>
          <w:szCs w:val="18"/>
          <w:lang w:val="uk-UA"/>
        </w:rPr>
        <w:t xml:space="preserve">, </w:t>
      </w:r>
      <w:r w:rsidR="001E1603" w:rsidRPr="00C1684F">
        <w:rPr>
          <w:b/>
          <w:sz w:val="18"/>
          <w:szCs w:val="18"/>
          <w:lang w:val="en-US"/>
        </w:rPr>
        <w:t>4</w:t>
      </w:r>
    </w:p>
    <w:p w:rsidR="002A689F" w:rsidRPr="00A734EC" w:rsidRDefault="002A689F" w:rsidP="002A689F">
      <w:pPr>
        <w:jc w:val="center"/>
        <w:rPr>
          <w:b/>
          <w:sz w:val="4"/>
          <w:szCs w:val="4"/>
          <w:lang w:val="uk-UA"/>
        </w:rPr>
      </w:pP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0"/>
        <w:gridCol w:w="655"/>
        <w:gridCol w:w="504"/>
        <w:gridCol w:w="569"/>
        <w:gridCol w:w="706"/>
        <w:gridCol w:w="543"/>
        <w:gridCol w:w="498"/>
        <w:gridCol w:w="517"/>
        <w:gridCol w:w="566"/>
        <w:gridCol w:w="566"/>
        <w:gridCol w:w="283"/>
        <w:gridCol w:w="286"/>
        <w:gridCol w:w="566"/>
        <w:gridCol w:w="569"/>
        <w:gridCol w:w="1272"/>
        <w:gridCol w:w="537"/>
        <w:gridCol w:w="469"/>
        <w:gridCol w:w="257"/>
        <w:gridCol w:w="322"/>
        <w:gridCol w:w="550"/>
        <w:gridCol w:w="595"/>
        <w:gridCol w:w="1103"/>
        <w:gridCol w:w="1555"/>
      </w:tblGrid>
      <w:tr w:rsidR="00DB0F7D" w:rsidRPr="0066162B" w:rsidTr="00F74A14">
        <w:trPr>
          <w:trHeight w:val="1060"/>
        </w:trPr>
        <w:tc>
          <w:tcPr>
            <w:tcW w:w="854" w:type="pct"/>
            <w:vMerge w:val="restart"/>
            <w:tcBorders>
              <w:right w:val="thinThickSmallGap" w:sz="24" w:space="0" w:color="auto"/>
            </w:tcBorders>
          </w:tcPr>
          <w:p w:rsidR="00854EA1" w:rsidRPr="0066162B" w:rsidRDefault="00854EA1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31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66162B" w:rsidRDefault="00854EA1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854EA1" w:rsidRPr="0066162B" w:rsidRDefault="00854EA1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854EA1" w:rsidRPr="0066162B" w:rsidRDefault="00854EA1" w:rsidP="0066162B">
            <w:pPr>
              <w:jc w:val="center"/>
              <w:rPr>
                <w:sz w:val="14"/>
                <w:szCs w:val="14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696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66162B" w:rsidRDefault="00854EA1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Види контролю</w:t>
            </w:r>
          </w:p>
          <w:p w:rsidR="00854EA1" w:rsidRPr="0066162B" w:rsidRDefault="00854EA1" w:rsidP="0066162B">
            <w:pPr>
              <w:jc w:val="center"/>
              <w:rPr>
                <w:sz w:val="14"/>
                <w:szCs w:val="14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872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53B" w:rsidRPr="0066162B" w:rsidRDefault="001E1603" w:rsidP="0066162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3C5C">
              <w:rPr>
                <w:b/>
                <w:sz w:val="20"/>
                <w:szCs w:val="20"/>
              </w:rPr>
              <w:t>3</w:t>
            </w:r>
            <w:r w:rsidR="00FE653B" w:rsidRPr="0066162B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FE653B" w:rsidRPr="0066162B" w:rsidRDefault="00FE653B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FE653B" w:rsidRPr="0066162B" w:rsidRDefault="00C43C5C" w:rsidP="0066162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FE653B" w:rsidRPr="0066162B">
              <w:rPr>
                <w:b/>
                <w:sz w:val="20"/>
                <w:szCs w:val="20"/>
                <w:lang w:val="uk-UA"/>
              </w:rPr>
              <w:t>.1</w:t>
            </w:r>
            <w:r w:rsidR="00914B3A" w:rsidRPr="00C43C5C">
              <w:rPr>
                <w:b/>
                <w:sz w:val="20"/>
                <w:szCs w:val="20"/>
              </w:rPr>
              <w:t>1</w:t>
            </w:r>
            <w:r w:rsidR="00FE653B" w:rsidRPr="0066162B">
              <w:rPr>
                <w:b/>
                <w:sz w:val="20"/>
                <w:szCs w:val="20"/>
                <w:lang w:val="uk-UA"/>
              </w:rPr>
              <w:t xml:space="preserve">. </w:t>
            </w:r>
            <w:r w:rsidR="00FE653B" w:rsidRPr="0066162B">
              <w:rPr>
                <w:sz w:val="20"/>
                <w:szCs w:val="20"/>
                <w:lang w:val="uk-UA"/>
              </w:rPr>
              <w:t>–</w:t>
            </w:r>
            <w:r w:rsidR="00FE653B" w:rsidRPr="0066162B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 w:rsidR="00FE653B" w:rsidRPr="0066162B">
              <w:rPr>
                <w:b/>
                <w:sz w:val="20"/>
                <w:szCs w:val="20"/>
                <w:lang w:val="uk-UA"/>
              </w:rPr>
              <w:t>.1</w:t>
            </w:r>
            <w:r w:rsidR="003A2722" w:rsidRPr="00C43C5C">
              <w:rPr>
                <w:b/>
                <w:sz w:val="20"/>
                <w:szCs w:val="20"/>
              </w:rPr>
              <w:t>2</w:t>
            </w:r>
            <w:r w:rsidR="00FE653B" w:rsidRPr="0066162B">
              <w:rPr>
                <w:b/>
                <w:sz w:val="20"/>
                <w:szCs w:val="20"/>
                <w:lang w:val="uk-UA"/>
              </w:rPr>
              <w:t>.201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FE653B" w:rsidRPr="0066162B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854EA1" w:rsidRPr="0066162B" w:rsidRDefault="00FE653B" w:rsidP="006616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3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53B" w:rsidRPr="0066162B" w:rsidRDefault="00FE653B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Додаткова сесія</w:t>
            </w:r>
          </w:p>
          <w:p w:rsidR="00854EA1" w:rsidRPr="0066162B" w:rsidRDefault="00FE653B" w:rsidP="00C43C5C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2</w:t>
            </w:r>
            <w:r w:rsidR="00C43C5C">
              <w:rPr>
                <w:sz w:val="19"/>
                <w:szCs w:val="19"/>
                <w:lang w:val="en-US"/>
              </w:rPr>
              <w:t>5</w:t>
            </w:r>
            <w:r w:rsidRPr="0066162B">
              <w:rPr>
                <w:sz w:val="19"/>
                <w:szCs w:val="19"/>
                <w:lang w:val="uk-UA"/>
              </w:rPr>
              <w:t>.12.</w:t>
            </w:r>
            <w:r w:rsidR="00561757" w:rsidRPr="0066162B">
              <w:rPr>
                <w:sz w:val="19"/>
                <w:szCs w:val="19"/>
                <w:lang w:val="uk-UA"/>
              </w:rPr>
              <w:t>201</w:t>
            </w:r>
            <w:r w:rsidR="00C43C5C">
              <w:rPr>
                <w:sz w:val="19"/>
                <w:szCs w:val="19"/>
                <w:lang w:val="en-US"/>
              </w:rPr>
              <w:t>7</w:t>
            </w:r>
            <w:r w:rsidR="00561757" w:rsidRPr="0066162B">
              <w:rPr>
                <w:sz w:val="19"/>
                <w:szCs w:val="19"/>
                <w:lang w:val="uk-UA"/>
              </w:rPr>
              <w:t xml:space="preserve"> р. </w:t>
            </w:r>
            <w:r w:rsidRPr="0066162B">
              <w:rPr>
                <w:sz w:val="19"/>
                <w:szCs w:val="19"/>
                <w:lang w:val="uk-UA"/>
              </w:rPr>
              <w:t>–</w:t>
            </w:r>
            <w:r w:rsidRPr="0066162B">
              <w:rPr>
                <w:b/>
                <w:sz w:val="19"/>
                <w:szCs w:val="19"/>
                <w:lang w:val="uk-UA"/>
              </w:rPr>
              <w:t xml:space="preserve"> </w:t>
            </w:r>
            <w:r w:rsidR="00C43C5C">
              <w:rPr>
                <w:sz w:val="19"/>
                <w:szCs w:val="19"/>
                <w:lang w:val="en-US"/>
              </w:rPr>
              <w:t>08</w:t>
            </w:r>
            <w:r w:rsidRPr="0066162B">
              <w:rPr>
                <w:sz w:val="19"/>
                <w:szCs w:val="19"/>
                <w:lang w:val="uk-UA"/>
              </w:rPr>
              <w:t>.</w:t>
            </w:r>
            <w:r w:rsidR="00561757" w:rsidRPr="0066162B">
              <w:rPr>
                <w:sz w:val="19"/>
                <w:szCs w:val="19"/>
                <w:lang w:val="uk-UA"/>
              </w:rPr>
              <w:t>0</w:t>
            </w:r>
            <w:r w:rsidRPr="0066162B">
              <w:rPr>
                <w:sz w:val="19"/>
                <w:szCs w:val="19"/>
                <w:lang w:val="uk-UA"/>
              </w:rPr>
              <w:t>1.201</w:t>
            </w:r>
            <w:r w:rsidR="00C43C5C">
              <w:rPr>
                <w:sz w:val="19"/>
                <w:szCs w:val="19"/>
                <w:lang w:val="en-US"/>
              </w:rPr>
              <w:t>8</w:t>
            </w:r>
            <w:r w:rsidR="00561757" w:rsidRPr="0066162B">
              <w:rPr>
                <w:sz w:val="19"/>
                <w:szCs w:val="19"/>
                <w:lang w:val="uk-UA"/>
              </w:rPr>
              <w:t xml:space="preserve"> </w:t>
            </w:r>
            <w:r w:rsidRPr="0066162B">
              <w:rPr>
                <w:sz w:val="19"/>
                <w:szCs w:val="19"/>
                <w:lang w:val="uk-UA"/>
              </w:rPr>
              <w:t>р.</w:t>
            </w:r>
          </w:p>
        </w:tc>
        <w:tc>
          <w:tcPr>
            <w:tcW w:w="839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53B" w:rsidRPr="0066162B" w:rsidRDefault="001E1603" w:rsidP="0066162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3C5C">
              <w:rPr>
                <w:b/>
                <w:sz w:val="20"/>
                <w:szCs w:val="20"/>
              </w:rPr>
              <w:t>4</w:t>
            </w:r>
            <w:r w:rsidR="00FE653B" w:rsidRPr="0066162B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FE653B" w:rsidRPr="0066162B" w:rsidRDefault="00FE653B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FE653B" w:rsidRPr="0066162B" w:rsidRDefault="00C43C5C" w:rsidP="0066162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4221">
              <w:rPr>
                <w:b/>
                <w:sz w:val="20"/>
                <w:szCs w:val="20"/>
              </w:rPr>
              <w:t>11.04</w:t>
            </w:r>
            <w:r w:rsidR="00FE653B" w:rsidRPr="0066162B">
              <w:rPr>
                <w:b/>
                <w:sz w:val="20"/>
                <w:szCs w:val="20"/>
                <w:lang w:val="uk-UA"/>
              </w:rPr>
              <w:t xml:space="preserve">. </w:t>
            </w:r>
            <w:r w:rsidR="00FE653B" w:rsidRPr="0066162B">
              <w:rPr>
                <w:sz w:val="20"/>
                <w:szCs w:val="20"/>
                <w:lang w:val="uk-UA"/>
              </w:rPr>
              <w:t>–</w:t>
            </w:r>
            <w:r w:rsidR="00FE653B" w:rsidRPr="0066162B">
              <w:rPr>
                <w:b/>
                <w:sz w:val="20"/>
                <w:szCs w:val="20"/>
                <w:lang w:val="uk-UA"/>
              </w:rPr>
              <w:t xml:space="preserve"> </w:t>
            </w:r>
            <w:r w:rsidR="00854221">
              <w:rPr>
                <w:b/>
                <w:sz w:val="20"/>
                <w:szCs w:val="20"/>
                <w:lang w:val="uk-UA"/>
              </w:rPr>
              <w:t>30.04</w:t>
            </w:r>
            <w:r w:rsidR="00FE653B" w:rsidRPr="0066162B">
              <w:rPr>
                <w:b/>
                <w:sz w:val="20"/>
                <w:szCs w:val="20"/>
                <w:lang w:val="uk-UA"/>
              </w:rPr>
              <w:t>.201</w:t>
            </w:r>
            <w:r w:rsidRPr="00854221">
              <w:rPr>
                <w:b/>
                <w:sz w:val="20"/>
                <w:szCs w:val="20"/>
              </w:rPr>
              <w:t>8</w:t>
            </w:r>
            <w:r w:rsidR="00FE653B" w:rsidRPr="0066162B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854EA1" w:rsidRPr="0066162B" w:rsidRDefault="00FE653B" w:rsidP="006616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3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Додаткова сесія</w:t>
            </w:r>
          </w:p>
          <w:p w:rsidR="00854EA1" w:rsidRPr="0066162B" w:rsidRDefault="00561757" w:rsidP="00C43C5C">
            <w:pPr>
              <w:jc w:val="center"/>
              <w:rPr>
                <w:sz w:val="18"/>
                <w:szCs w:val="18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0</w:t>
            </w:r>
            <w:r w:rsidR="00C43C5C" w:rsidRPr="00C43C5C">
              <w:rPr>
                <w:sz w:val="19"/>
                <w:szCs w:val="19"/>
                <w:lang w:val="uk-UA"/>
              </w:rPr>
              <w:t>4</w:t>
            </w:r>
            <w:r w:rsidRPr="0066162B">
              <w:rPr>
                <w:sz w:val="19"/>
                <w:szCs w:val="19"/>
                <w:lang w:val="uk-UA"/>
              </w:rPr>
              <w:t>.06. –</w:t>
            </w:r>
            <w:r w:rsidRPr="0066162B">
              <w:rPr>
                <w:b/>
                <w:sz w:val="19"/>
                <w:szCs w:val="19"/>
                <w:lang w:val="uk-UA"/>
              </w:rPr>
              <w:t xml:space="preserve"> </w:t>
            </w:r>
            <w:r w:rsidR="00C43C5C" w:rsidRPr="00C43C5C">
              <w:rPr>
                <w:sz w:val="19"/>
                <w:szCs w:val="19"/>
                <w:lang w:val="uk-UA"/>
              </w:rPr>
              <w:t>15</w:t>
            </w:r>
            <w:r w:rsidRPr="0066162B">
              <w:rPr>
                <w:sz w:val="19"/>
                <w:szCs w:val="19"/>
                <w:lang w:val="uk-UA"/>
              </w:rPr>
              <w:t>.06.201</w:t>
            </w:r>
            <w:r w:rsidR="00C43C5C" w:rsidRPr="00C43C5C">
              <w:rPr>
                <w:sz w:val="19"/>
                <w:szCs w:val="19"/>
                <w:lang w:val="uk-UA"/>
              </w:rPr>
              <w:t>8</w:t>
            </w:r>
            <w:r w:rsidRPr="0066162B">
              <w:rPr>
                <w:sz w:val="19"/>
                <w:szCs w:val="19"/>
                <w:lang w:val="uk-UA"/>
              </w:rPr>
              <w:t>р.</w:t>
            </w:r>
          </w:p>
        </w:tc>
        <w:tc>
          <w:tcPr>
            <w:tcW w:w="47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66162B" w:rsidRDefault="00854EA1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 xml:space="preserve">Ліквідація заборгованості за </w:t>
            </w:r>
            <w:r w:rsidR="00561757" w:rsidRPr="0066162B">
              <w:rPr>
                <w:sz w:val="20"/>
                <w:szCs w:val="20"/>
                <w:lang w:val="uk-UA"/>
              </w:rPr>
              <w:t>формою</w:t>
            </w:r>
            <w:r w:rsidRPr="0066162B">
              <w:rPr>
                <w:sz w:val="20"/>
                <w:szCs w:val="20"/>
                <w:lang w:val="uk-UA"/>
              </w:rPr>
              <w:t xml:space="preserve"> “К”</w:t>
            </w:r>
          </w:p>
          <w:p w:rsidR="00854EA1" w:rsidRPr="0066162B" w:rsidRDefault="00854221" w:rsidP="003A27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="00561757" w:rsidRPr="0066162B">
              <w:rPr>
                <w:sz w:val="20"/>
                <w:szCs w:val="20"/>
                <w:lang w:val="uk-UA"/>
              </w:rPr>
              <w:t>.08. – 31.08.201</w:t>
            </w:r>
            <w:r w:rsidR="006A7212">
              <w:rPr>
                <w:sz w:val="20"/>
                <w:szCs w:val="20"/>
                <w:lang w:val="uk-UA"/>
              </w:rPr>
              <w:t>8</w:t>
            </w:r>
            <w:r w:rsidR="00561757" w:rsidRPr="0066162B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  <w:tr w:rsidR="00F74A14" w:rsidRPr="0066162B" w:rsidTr="00F74A14">
        <w:trPr>
          <w:trHeight w:val="332"/>
        </w:trPr>
        <w:tc>
          <w:tcPr>
            <w:tcW w:w="854" w:type="pct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561757" w:rsidRPr="0066162B" w:rsidRDefault="00561757" w:rsidP="0066162B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6162B">
              <w:rPr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61757" w:rsidRPr="0066162B" w:rsidRDefault="00291C7E" w:rsidP="0066162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6162B">
              <w:rPr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21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162B">
              <w:rPr>
                <w:sz w:val="16"/>
                <w:szCs w:val="16"/>
                <w:lang w:val="uk-UA"/>
              </w:rPr>
              <w:t>Ктр</w:t>
            </w:r>
            <w:proofErr w:type="spellEnd"/>
          </w:p>
        </w:tc>
        <w:tc>
          <w:tcPr>
            <w:tcW w:w="15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6162B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17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74" w:type="pct"/>
            <w:tcBorders>
              <w:bottom w:val="single" w:sz="4" w:space="0" w:color="auto"/>
              <w:right w:val="double" w:sz="4" w:space="0" w:color="auto"/>
            </w:tcBorders>
          </w:tcPr>
          <w:p w:rsidR="00561757" w:rsidRPr="0066162B" w:rsidRDefault="00914B3A" w:rsidP="00F9203B">
            <w:pPr>
              <w:rPr>
                <w:sz w:val="16"/>
                <w:szCs w:val="16"/>
                <w:lang w:val="uk-UA"/>
              </w:rPr>
            </w:pPr>
            <w:proofErr w:type="spellStart"/>
            <w:r w:rsidRPr="0066162B">
              <w:rPr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87" w:type="pct"/>
            <w:tcBorders>
              <w:left w:val="double" w:sz="4" w:space="0" w:color="auto"/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162B">
              <w:rPr>
                <w:sz w:val="16"/>
                <w:szCs w:val="16"/>
                <w:lang w:val="uk-UA"/>
              </w:rPr>
              <w:t>Ктр</w:t>
            </w:r>
            <w:proofErr w:type="spellEnd"/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6162B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39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561757" w:rsidRPr="0066162B" w:rsidRDefault="00914B3A" w:rsidP="00F9203B">
            <w:pPr>
              <w:rPr>
                <w:sz w:val="20"/>
                <w:szCs w:val="20"/>
                <w:lang w:val="uk-UA"/>
              </w:rPr>
            </w:pPr>
            <w:proofErr w:type="spellStart"/>
            <w:r w:rsidRPr="0066162B">
              <w:rPr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r w:rsidRPr="0066162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162B">
              <w:rPr>
                <w:sz w:val="16"/>
                <w:szCs w:val="16"/>
                <w:lang w:val="uk-UA"/>
              </w:rPr>
              <w:t>Ктр</w:t>
            </w:r>
            <w:proofErr w:type="spellEnd"/>
          </w:p>
        </w:tc>
        <w:tc>
          <w:tcPr>
            <w:tcW w:w="18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6162B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33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7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1757" w:rsidRPr="0066162B" w:rsidRDefault="00561757" w:rsidP="0066162B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F9203B">
            <w:pPr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Сучасна українська літературна мова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150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90</w:t>
            </w: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21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8"/>
                <w:szCs w:val="18"/>
                <w:lang w:val="uk-UA"/>
              </w:rPr>
            </w:pPr>
            <w:r w:rsidRPr="0066162B">
              <w:rPr>
                <w:sz w:val="18"/>
                <w:szCs w:val="18"/>
                <w:lang w:val="uk-UA"/>
              </w:rPr>
              <w:t>1,2,3,</w:t>
            </w:r>
          </w:p>
          <w:p w:rsidR="003A2722" w:rsidRPr="0066162B" w:rsidRDefault="003A2722" w:rsidP="0066162B">
            <w:pPr>
              <w:jc w:val="center"/>
              <w:rPr>
                <w:sz w:val="17"/>
                <w:szCs w:val="17"/>
                <w:lang w:val="uk-UA"/>
              </w:rPr>
            </w:pPr>
            <w:r w:rsidRPr="0066162B">
              <w:rPr>
                <w:sz w:val="18"/>
                <w:szCs w:val="18"/>
                <w:lang w:val="uk-UA"/>
              </w:rPr>
              <w:t>4,5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3,5</w:t>
            </w:r>
          </w:p>
        </w:tc>
        <w:tc>
          <w:tcPr>
            <w:tcW w:w="15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17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174" w:type="pct"/>
            <w:tcBorders>
              <w:bottom w:val="single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7" w:type="pct"/>
            <w:tcBorders>
              <w:left w:val="double" w:sz="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F9203B">
            <w:pPr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Історія української літератури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3A2722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>36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84</w:t>
            </w: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</w:t>
            </w:r>
          </w:p>
        </w:tc>
        <w:tc>
          <w:tcPr>
            <w:tcW w:w="21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8"/>
                <w:szCs w:val="18"/>
                <w:lang w:val="uk-UA"/>
              </w:rPr>
            </w:pPr>
            <w:r w:rsidRPr="0066162B">
              <w:rPr>
                <w:sz w:val="18"/>
                <w:szCs w:val="18"/>
                <w:lang w:val="uk-UA"/>
              </w:rPr>
              <w:t>1,2,3,</w:t>
            </w:r>
          </w:p>
          <w:p w:rsidR="003A2722" w:rsidRPr="0066162B" w:rsidRDefault="003A2722" w:rsidP="0066162B">
            <w:pPr>
              <w:jc w:val="center"/>
              <w:rPr>
                <w:sz w:val="17"/>
                <w:szCs w:val="17"/>
                <w:lang w:val="uk-UA"/>
              </w:rPr>
            </w:pPr>
            <w:r w:rsidRPr="0066162B">
              <w:rPr>
                <w:sz w:val="18"/>
                <w:szCs w:val="18"/>
                <w:lang w:val="uk-UA"/>
              </w:rPr>
              <w:t>4,5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3,5</w:t>
            </w:r>
          </w:p>
        </w:tc>
        <w:tc>
          <w:tcPr>
            <w:tcW w:w="15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7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3A2722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174" w:type="pct"/>
            <w:tcBorders>
              <w:bottom w:val="single" w:sz="4" w:space="0" w:color="auto"/>
              <w:right w:val="double" w:sz="4" w:space="0" w:color="auto"/>
            </w:tcBorders>
          </w:tcPr>
          <w:p w:rsidR="003A2722" w:rsidRPr="0066162B" w:rsidRDefault="003A2722" w:rsidP="003A2722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87" w:type="pct"/>
            <w:tcBorders>
              <w:left w:val="double" w:sz="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33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top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F9203B">
            <w:pPr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Методика викладання української мови</w:t>
            </w:r>
          </w:p>
        </w:tc>
        <w:tc>
          <w:tcPr>
            <w:tcW w:w="201" w:type="pct"/>
            <w:tcBorders>
              <w:top w:val="single" w:sz="4" w:space="0" w:color="auto"/>
              <w:lef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155" w:type="pct"/>
            <w:tcBorders>
              <w:top w:val="single" w:sz="4" w:space="0" w:color="auto"/>
            </w:tcBorders>
          </w:tcPr>
          <w:p w:rsidR="003A2722" w:rsidRPr="0066162B" w:rsidRDefault="003A2722" w:rsidP="009C2B4D">
            <w:pPr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3" w:type="pct"/>
            <w:tcBorders>
              <w:top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79" w:type="pct"/>
            <w:tcBorders>
              <w:top w:val="single" w:sz="4" w:space="0" w:color="auto"/>
              <w:lef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F9203B">
            <w:pPr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 xml:space="preserve">Методика викладання української літератури 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21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5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bottom w:val="single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left w:val="double" w:sz="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8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F9203B">
            <w:pPr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Психологія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47355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</w:t>
            </w:r>
            <w:r w:rsidR="00647355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A2722" w:rsidRPr="0066162B" w:rsidRDefault="003A2722" w:rsidP="00647355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</w:t>
            </w:r>
            <w:r w:rsidR="00647355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21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174" w:type="pct"/>
            <w:tcBorders>
              <w:bottom w:val="single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87" w:type="pct"/>
            <w:tcBorders>
              <w:left w:val="double" w:sz="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F9203B">
            <w:pPr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Педагогіка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47355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</w:t>
            </w:r>
            <w:r w:rsidR="00647355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A2722" w:rsidRPr="0066162B" w:rsidRDefault="003A2722" w:rsidP="00647355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1</w:t>
            </w:r>
            <w:r w:rsidR="00647355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21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174" w:type="pct"/>
            <w:tcBorders>
              <w:bottom w:val="single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87" w:type="pct"/>
            <w:tcBorders>
              <w:left w:val="double" w:sz="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  <w:r w:rsidRPr="0066162B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647355" w:rsidP="00F9203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Порівняльне літературознавство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A2722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21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3A2722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bottom w:val="single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left w:val="double" w:sz="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3A2722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3A2722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3A2722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rPr>
          <w:trHeight w:val="435"/>
        </w:trPr>
        <w:tc>
          <w:tcPr>
            <w:tcW w:w="854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F071C" w:rsidRPr="008F071C" w:rsidRDefault="008F071C" w:rsidP="00F9203B">
            <w:pPr>
              <w:rPr>
                <w:sz w:val="19"/>
                <w:szCs w:val="19"/>
                <w:lang w:val="uk-UA"/>
              </w:rPr>
            </w:pPr>
            <w:proofErr w:type="spellStart"/>
            <w:r w:rsidRPr="008F071C">
              <w:rPr>
                <w:sz w:val="19"/>
                <w:szCs w:val="19"/>
              </w:rPr>
              <w:t>Спеціалізація</w:t>
            </w:r>
            <w:proofErr w:type="spellEnd"/>
            <w:r>
              <w:rPr>
                <w:sz w:val="19"/>
                <w:szCs w:val="19"/>
                <w:lang w:val="uk-UA"/>
              </w:rPr>
              <w:t xml:space="preserve"> «Українська мова та </w:t>
            </w:r>
            <w:proofErr w:type="gramStart"/>
            <w:r>
              <w:rPr>
                <w:sz w:val="19"/>
                <w:szCs w:val="19"/>
                <w:lang w:val="uk-UA"/>
              </w:rPr>
              <w:t>л</w:t>
            </w:r>
            <w:proofErr w:type="gramEnd"/>
            <w:r>
              <w:rPr>
                <w:sz w:val="19"/>
                <w:szCs w:val="19"/>
                <w:lang w:val="uk-UA"/>
              </w:rPr>
              <w:t>ітература»: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5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7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bottom w:val="dashed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left w:val="double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44" w:type="pct"/>
            <w:tcBorders>
              <w:bottom w:val="dashed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rPr>
          <w:trHeight w:val="217"/>
        </w:trPr>
        <w:tc>
          <w:tcPr>
            <w:tcW w:w="854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8F071C" w:rsidRDefault="008F071C" w:rsidP="00F9203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Українська мова в історичному аспекті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8F071C" w:rsidP="00F9203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Історія світової літератури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</w:t>
            </w: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21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3,4</w:t>
            </w: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1,2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A2722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87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3A2722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88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A2722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3A2722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rPr>
          <w:trHeight w:val="938"/>
        </w:trPr>
        <w:tc>
          <w:tcPr>
            <w:tcW w:w="854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Default="008F071C" w:rsidP="00F9203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Актуальні проблеми історичної граматики української мови в середній школі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647355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21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647355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647355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647355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87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647355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88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647355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rPr>
          <w:trHeight w:val="288"/>
        </w:trPr>
        <w:tc>
          <w:tcPr>
            <w:tcW w:w="854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Default="008F071C" w:rsidP="00F9203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Практична стилістика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21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8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rPr>
          <w:trHeight w:val="122"/>
        </w:trPr>
        <w:tc>
          <w:tcPr>
            <w:tcW w:w="854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Default="00D01C6A" w:rsidP="00F9203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Історія української критики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F071C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21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F071C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F071C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8F071C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8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F071C" w:rsidRPr="0066162B" w:rsidRDefault="008F071C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rPr>
          <w:trHeight w:val="217"/>
        </w:trPr>
        <w:tc>
          <w:tcPr>
            <w:tcW w:w="854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1C6A" w:rsidRDefault="00D01C6A" w:rsidP="00F9203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Спецсемінар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1C6A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26</w:t>
            </w:r>
          </w:p>
        </w:tc>
        <w:tc>
          <w:tcPr>
            <w:tcW w:w="155" w:type="pct"/>
            <w:tcBorders>
              <w:top w:val="dashed" w:sz="4" w:space="0" w:color="auto"/>
              <w:bottom w:val="single" w:sz="4" w:space="0" w:color="auto"/>
            </w:tcBorders>
          </w:tcPr>
          <w:p w:rsidR="00D01C6A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1C6A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26</w:t>
            </w:r>
          </w:p>
        </w:tc>
        <w:tc>
          <w:tcPr>
            <w:tcW w:w="217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1C6A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single" w:sz="4" w:space="0" w:color="auto"/>
            </w:tcBorders>
          </w:tcPr>
          <w:p w:rsidR="00D01C6A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153" w:type="pct"/>
            <w:tcBorders>
              <w:top w:val="dashed" w:sz="4" w:space="0" w:color="auto"/>
              <w:bottom w:val="single" w:sz="4" w:space="0" w:color="auto"/>
            </w:tcBorders>
          </w:tcPr>
          <w:p w:rsidR="00D01C6A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1C6A" w:rsidRPr="0066162B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1C6A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01C6A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87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01C6A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top w:val="dashed" w:sz="4" w:space="0" w:color="auto"/>
              <w:bottom w:val="single" w:sz="4" w:space="0" w:color="auto"/>
            </w:tcBorders>
          </w:tcPr>
          <w:p w:rsidR="00D01C6A" w:rsidRPr="0066162B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single" w:sz="4" w:space="0" w:color="auto"/>
            </w:tcBorders>
          </w:tcPr>
          <w:p w:rsidR="00D01C6A" w:rsidRPr="0066162B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1C6A" w:rsidRPr="0066162B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1C6A" w:rsidRPr="0066162B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1C6A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01C6A" w:rsidRPr="0066162B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01C6A" w:rsidRPr="0066162B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single" w:sz="4" w:space="0" w:color="auto"/>
            </w:tcBorders>
          </w:tcPr>
          <w:p w:rsidR="00D01C6A" w:rsidRPr="0066162B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single" w:sz="4" w:space="0" w:color="auto"/>
            </w:tcBorders>
          </w:tcPr>
          <w:p w:rsidR="00D01C6A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1C6A" w:rsidRPr="0066162B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1C6A" w:rsidRPr="0066162B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1C6A" w:rsidRPr="0066162B" w:rsidRDefault="00D01C6A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A2722" w:rsidRPr="00D01C6A" w:rsidRDefault="00647355" w:rsidP="00F9203B">
            <w:pPr>
              <w:rPr>
                <w:b/>
                <w:sz w:val="19"/>
                <w:szCs w:val="19"/>
                <w:lang w:val="uk-UA"/>
              </w:rPr>
            </w:pPr>
            <w:r w:rsidRPr="00D01C6A">
              <w:rPr>
                <w:b/>
                <w:sz w:val="19"/>
                <w:szCs w:val="19"/>
                <w:lang w:val="uk-UA"/>
              </w:rPr>
              <w:t>Дисципліни вільного вибору студента: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55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17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bottom w:val="dashed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left w:val="double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44" w:type="pct"/>
            <w:tcBorders>
              <w:bottom w:val="dashed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A7212" w:rsidRDefault="006A7212" w:rsidP="00A734EC">
            <w:pPr>
              <w:rPr>
                <w:sz w:val="19"/>
                <w:szCs w:val="19"/>
                <w:lang w:val="uk-UA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Культура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наукового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мовлення</w:t>
            </w:r>
            <w:proofErr w:type="spellEnd"/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A2722" w:rsidRPr="0064735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4735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47355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A2722" w:rsidRPr="00647355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4735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47355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47355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47355" w:rsidRDefault="006A7212" w:rsidP="00A734E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Інноваційні процеси в лексиці сучасної української літературної мови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A2722" w:rsidRPr="0064735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4735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47355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A2722" w:rsidRPr="00647355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4735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47355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47355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A2722" w:rsidRPr="0066162B" w:rsidRDefault="003A272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</w:tbl>
    <w:p w:rsidR="00F74A14" w:rsidRDefault="00F74A14"/>
    <w:p w:rsidR="00F74A14" w:rsidRDefault="00F74A14">
      <w:r>
        <w:br w:type="page"/>
      </w: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0"/>
        <w:gridCol w:w="655"/>
        <w:gridCol w:w="504"/>
        <w:gridCol w:w="569"/>
        <w:gridCol w:w="706"/>
        <w:gridCol w:w="543"/>
        <w:gridCol w:w="498"/>
        <w:gridCol w:w="517"/>
        <w:gridCol w:w="566"/>
        <w:gridCol w:w="566"/>
        <w:gridCol w:w="283"/>
        <w:gridCol w:w="286"/>
        <w:gridCol w:w="566"/>
        <w:gridCol w:w="569"/>
        <w:gridCol w:w="1272"/>
        <w:gridCol w:w="537"/>
        <w:gridCol w:w="469"/>
        <w:gridCol w:w="257"/>
        <w:gridCol w:w="322"/>
        <w:gridCol w:w="550"/>
        <w:gridCol w:w="595"/>
        <w:gridCol w:w="1103"/>
        <w:gridCol w:w="1555"/>
      </w:tblGrid>
      <w:tr w:rsidR="00F74A14" w:rsidRPr="0066162B" w:rsidTr="00F74A14">
        <w:tc>
          <w:tcPr>
            <w:tcW w:w="854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Default="006A7212" w:rsidP="00A734E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Основні проблеми теорії літератури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64735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47355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647355" w:rsidRPr="00647355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Pr="00647355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47355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647355" w:rsidRPr="0066162B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647355" w:rsidRPr="0066162B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Pr="0066162B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647355" w:rsidRPr="0066162B" w:rsidRDefault="0064735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Default="006A7212" w:rsidP="00A734E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Народознавство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4735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9B1585" w:rsidRPr="0064735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Pr="0064735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4735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9B158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c>
          <w:tcPr>
            <w:tcW w:w="854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Default="006A7212" w:rsidP="00A734E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Еволюція художнього світогляду Івана Франка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4735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9B1585" w:rsidRPr="0064735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4735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9B158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rPr>
          <w:trHeight w:val="462"/>
        </w:trPr>
        <w:tc>
          <w:tcPr>
            <w:tcW w:w="854" w:type="pct"/>
            <w:tcBorders>
              <w:top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7212" w:rsidRDefault="006A7212" w:rsidP="00A734E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Українська література кін. ХХ ст. – поч. ХХІ ст..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55" w:type="pct"/>
            <w:tcBorders>
              <w:top w:val="dashed" w:sz="4" w:space="0" w:color="auto"/>
              <w:bottom w:val="thinThickSmallGap" w:sz="2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75" w:type="pct"/>
            <w:tcBorders>
              <w:top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1585" w:rsidRPr="0064735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B1585" w:rsidRPr="0064735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thinThickSmallGap" w:sz="2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53" w:type="pct"/>
            <w:tcBorders>
              <w:top w:val="dashed" w:sz="4" w:space="0" w:color="auto"/>
              <w:bottom w:val="thinThickSmallGap" w:sz="24" w:space="0" w:color="auto"/>
            </w:tcBorders>
          </w:tcPr>
          <w:p w:rsidR="009B158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1585" w:rsidRPr="0064735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B158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7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8" w:type="pct"/>
            <w:tcBorders>
              <w:top w:val="dashed" w:sz="4" w:space="0" w:color="auto"/>
              <w:bottom w:val="thinThickSmallGap" w:sz="24" w:space="0" w:color="auto"/>
            </w:tcBorders>
          </w:tcPr>
          <w:p w:rsidR="009B1585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44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thinThickSmallGap" w:sz="24" w:space="0" w:color="auto"/>
            </w:tcBorders>
          </w:tcPr>
          <w:p w:rsidR="009B158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69" w:type="pct"/>
            <w:tcBorders>
              <w:top w:val="dashed" w:sz="4" w:space="0" w:color="auto"/>
              <w:bottom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83" w:type="pct"/>
            <w:tcBorders>
              <w:top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39" w:type="pct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1585" w:rsidRPr="0066162B" w:rsidRDefault="009B1585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74A14" w:rsidRPr="0066162B" w:rsidTr="00F74A14">
        <w:trPr>
          <w:trHeight w:val="204"/>
        </w:trPr>
        <w:tc>
          <w:tcPr>
            <w:tcW w:w="854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A7212" w:rsidRPr="006A7212" w:rsidRDefault="006A7212" w:rsidP="00A734EC">
            <w:pPr>
              <w:rPr>
                <w:b/>
                <w:sz w:val="19"/>
                <w:szCs w:val="19"/>
                <w:lang w:val="uk-UA"/>
              </w:rPr>
            </w:pPr>
            <w:r w:rsidRPr="006A7212">
              <w:rPr>
                <w:b/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201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6A7212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592</w:t>
            </w:r>
          </w:p>
        </w:tc>
        <w:tc>
          <w:tcPr>
            <w:tcW w:w="155" w:type="pct"/>
            <w:tcBorders>
              <w:top w:val="thinThickSmallGap" w:sz="24" w:space="0" w:color="auto"/>
            </w:tcBorders>
          </w:tcPr>
          <w:p w:rsidR="006A7212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394</w:t>
            </w:r>
          </w:p>
        </w:tc>
        <w:tc>
          <w:tcPr>
            <w:tcW w:w="17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A7212" w:rsidRPr="00647355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198</w:t>
            </w:r>
          </w:p>
        </w:tc>
        <w:tc>
          <w:tcPr>
            <w:tcW w:w="217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6A7212" w:rsidRPr="0064735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7" w:type="pct"/>
            <w:tcBorders>
              <w:top w:val="thinThickSmallGap" w:sz="24" w:space="0" w:color="auto"/>
            </w:tcBorders>
          </w:tcPr>
          <w:p w:rsidR="006A7212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</w:tcBorders>
          </w:tcPr>
          <w:p w:rsidR="006A7212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A7212" w:rsidRPr="00647355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4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6A7212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104</w:t>
            </w:r>
          </w:p>
        </w:tc>
        <w:tc>
          <w:tcPr>
            <w:tcW w:w="174" w:type="pct"/>
            <w:tcBorders>
              <w:top w:val="thinThickSmallGap" w:sz="24" w:space="0" w:color="auto"/>
              <w:right w:val="double" w:sz="4" w:space="0" w:color="auto"/>
            </w:tcBorders>
          </w:tcPr>
          <w:p w:rsidR="006A7212" w:rsidRPr="0066162B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54</w:t>
            </w:r>
          </w:p>
        </w:tc>
        <w:tc>
          <w:tcPr>
            <w:tcW w:w="87" w:type="pct"/>
            <w:tcBorders>
              <w:top w:val="thinThickSmallGap" w:sz="24" w:space="0" w:color="auto"/>
              <w:left w:val="double" w:sz="4" w:space="0" w:color="auto"/>
            </w:tcBorders>
          </w:tcPr>
          <w:p w:rsidR="006A7212" w:rsidRPr="0066162B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</w:tcPr>
          <w:p w:rsidR="006A7212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SmallGap" w:sz="24" w:space="0" w:color="auto"/>
            </w:tcBorders>
          </w:tcPr>
          <w:p w:rsidR="006A7212" w:rsidRPr="0066162B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7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A7212" w:rsidRPr="0066162B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9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212" w:rsidRPr="0066162B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6A7212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114</w:t>
            </w:r>
          </w:p>
        </w:tc>
        <w:tc>
          <w:tcPr>
            <w:tcW w:w="144" w:type="pct"/>
            <w:tcBorders>
              <w:top w:val="thinThickSmallGap" w:sz="24" w:space="0" w:color="auto"/>
              <w:right w:val="double" w:sz="4" w:space="0" w:color="auto"/>
            </w:tcBorders>
          </w:tcPr>
          <w:p w:rsidR="006A7212" w:rsidRPr="0066162B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44</w:t>
            </w:r>
          </w:p>
        </w:tc>
        <w:tc>
          <w:tcPr>
            <w:tcW w:w="79" w:type="pct"/>
            <w:tcBorders>
              <w:top w:val="thinThickSmallGap" w:sz="24" w:space="0" w:color="auto"/>
              <w:left w:val="double" w:sz="4" w:space="0" w:color="auto"/>
            </w:tcBorders>
          </w:tcPr>
          <w:p w:rsidR="006A7212" w:rsidRPr="0066162B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" w:type="pct"/>
            <w:tcBorders>
              <w:top w:val="thinThickSmallGap" w:sz="24" w:space="0" w:color="auto"/>
            </w:tcBorders>
          </w:tcPr>
          <w:p w:rsidR="006A7212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169" w:type="pct"/>
            <w:tcBorders>
              <w:top w:val="thinThickSmallGap" w:sz="24" w:space="0" w:color="auto"/>
            </w:tcBorders>
          </w:tcPr>
          <w:p w:rsidR="006A7212" w:rsidRPr="0066162B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A7212" w:rsidRPr="0066162B" w:rsidRDefault="00F74A14" w:rsidP="0066162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3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212" w:rsidRPr="0066162B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7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212" w:rsidRPr="0066162B" w:rsidRDefault="006A7212" w:rsidP="0066162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</w:tbl>
    <w:p w:rsidR="00441EC6" w:rsidRPr="006A7212" w:rsidRDefault="00441EC6">
      <w:pPr>
        <w:rPr>
          <w:lang w:val="uk-UA"/>
        </w:rPr>
      </w:pPr>
    </w:p>
    <w:p w:rsidR="00C1684F" w:rsidRPr="00D01C6A" w:rsidRDefault="00C1684F" w:rsidP="00F74A14">
      <w:pPr>
        <w:rPr>
          <w:sz w:val="15"/>
          <w:szCs w:val="15"/>
        </w:rPr>
      </w:pPr>
    </w:p>
    <w:p w:rsidR="00A92EC1" w:rsidRPr="00D01C6A" w:rsidRDefault="00A92EC1" w:rsidP="00BA434C">
      <w:pPr>
        <w:ind w:firstLine="708"/>
        <w:rPr>
          <w:sz w:val="15"/>
          <w:szCs w:val="15"/>
        </w:rPr>
      </w:pPr>
    </w:p>
    <w:p w:rsidR="00DC6D25" w:rsidRPr="0027786C" w:rsidRDefault="003533B0" w:rsidP="00BA434C">
      <w:pPr>
        <w:ind w:firstLine="708"/>
        <w:rPr>
          <w:sz w:val="15"/>
          <w:szCs w:val="15"/>
          <w:lang w:val="uk-UA"/>
        </w:rPr>
      </w:pPr>
      <w:r w:rsidRPr="0027786C">
        <w:rPr>
          <w:sz w:val="15"/>
          <w:szCs w:val="15"/>
          <w:lang w:val="uk-UA"/>
        </w:rPr>
        <w:t xml:space="preserve">УМОВНІ ПОЗНАЧКИ: </w:t>
      </w:r>
      <w:r w:rsidR="00DC6D25" w:rsidRPr="0027786C">
        <w:rPr>
          <w:sz w:val="15"/>
          <w:szCs w:val="15"/>
          <w:lang w:val="uk-UA"/>
        </w:rPr>
        <w:t>Л – лекції</w:t>
      </w:r>
      <w:r w:rsidRPr="0027786C">
        <w:rPr>
          <w:sz w:val="15"/>
          <w:szCs w:val="15"/>
          <w:lang w:val="uk-UA"/>
        </w:rPr>
        <w:t xml:space="preserve">; </w:t>
      </w:r>
      <w:proofErr w:type="spellStart"/>
      <w:r w:rsidR="00DC6D25" w:rsidRPr="0027786C">
        <w:rPr>
          <w:sz w:val="15"/>
          <w:szCs w:val="15"/>
          <w:lang w:val="uk-UA"/>
        </w:rPr>
        <w:t>Пз</w:t>
      </w:r>
      <w:proofErr w:type="spellEnd"/>
      <w:r w:rsidR="00DC6D25" w:rsidRPr="0027786C">
        <w:rPr>
          <w:sz w:val="15"/>
          <w:szCs w:val="15"/>
          <w:lang w:val="uk-UA"/>
        </w:rPr>
        <w:t xml:space="preserve"> – практичні заняття</w:t>
      </w:r>
      <w:r w:rsidRPr="0027786C">
        <w:rPr>
          <w:sz w:val="15"/>
          <w:szCs w:val="15"/>
          <w:lang w:val="uk-UA"/>
        </w:rPr>
        <w:t xml:space="preserve">; </w:t>
      </w:r>
      <w:r w:rsidR="00DC6D25" w:rsidRPr="0027786C">
        <w:rPr>
          <w:sz w:val="15"/>
          <w:szCs w:val="15"/>
          <w:lang w:val="uk-UA"/>
        </w:rPr>
        <w:t>І – іспит</w:t>
      </w:r>
      <w:r w:rsidRPr="0027786C">
        <w:rPr>
          <w:sz w:val="15"/>
          <w:szCs w:val="15"/>
          <w:lang w:val="uk-UA"/>
        </w:rPr>
        <w:t xml:space="preserve">и; </w:t>
      </w:r>
      <w:r w:rsidR="00DC6D25" w:rsidRPr="0027786C">
        <w:rPr>
          <w:sz w:val="15"/>
          <w:szCs w:val="15"/>
          <w:lang w:val="uk-UA"/>
        </w:rPr>
        <w:t>З – залік</w:t>
      </w:r>
      <w:r w:rsidRPr="0027786C">
        <w:rPr>
          <w:sz w:val="15"/>
          <w:szCs w:val="15"/>
          <w:lang w:val="uk-UA"/>
        </w:rPr>
        <w:t xml:space="preserve">; </w:t>
      </w:r>
      <w:proofErr w:type="spellStart"/>
      <w:r w:rsidR="00DC6D25" w:rsidRPr="0027786C">
        <w:rPr>
          <w:sz w:val="15"/>
          <w:szCs w:val="15"/>
          <w:lang w:val="uk-UA"/>
        </w:rPr>
        <w:t>К</w:t>
      </w:r>
      <w:r w:rsidRPr="0027786C">
        <w:rPr>
          <w:sz w:val="15"/>
          <w:szCs w:val="15"/>
          <w:lang w:val="uk-UA"/>
        </w:rPr>
        <w:t>т</w:t>
      </w:r>
      <w:r w:rsidR="00DC6D25" w:rsidRPr="0027786C">
        <w:rPr>
          <w:sz w:val="15"/>
          <w:szCs w:val="15"/>
          <w:lang w:val="uk-UA"/>
        </w:rPr>
        <w:t>р</w:t>
      </w:r>
      <w:proofErr w:type="spellEnd"/>
      <w:r w:rsidR="00DC6D25" w:rsidRPr="0027786C">
        <w:rPr>
          <w:sz w:val="15"/>
          <w:szCs w:val="15"/>
          <w:lang w:val="uk-UA"/>
        </w:rPr>
        <w:t xml:space="preserve"> – контрольна робота</w:t>
      </w:r>
      <w:r w:rsidRPr="0027786C">
        <w:rPr>
          <w:sz w:val="15"/>
          <w:szCs w:val="15"/>
          <w:lang w:val="uk-UA"/>
        </w:rPr>
        <w:t xml:space="preserve">; </w:t>
      </w:r>
      <w:proofErr w:type="spellStart"/>
      <w:r w:rsidR="00DC6D25" w:rsidRPr="0027786C">
        <w:rPr>
          <w:sz w:val="15"/>
          <w:szCs w:val="15"/>
          <w:lang w:val="uk-UA"/>
        </w:rPr>
        <w:t>К</w:t>
      </w:r>
      <w:r w:rsidRPr="0027786C">
        <w:rPr>
          <w:sz w:val="15"/>
          <w:szCs w:val="15"/>
          <w:lang w:val="uk-UA"/>
        </w:rPr>
        <w:t>р</w:t>
      </w:r>
      <w:proofErr w:type="spellEnd"/>
      <w:r w:rsidR="00DC6D25" w:rsidRPr="0027786C">
        <w:rPr>
          <w:sz w:val="15"/>
          <w:szCs w:val="15"/>
          <w:lang w:val="uk-UA"/>
        </w:rPr>
        <w:t xml:space="preserve"> – курсов</w:t>
      </w:r>
      <w:r w:rsidRPr="0027786C">
        <w:rPr>
          <w:sz w:val="15"/>
          <w:szCs w:val="15"/>
          <w:lang w:val="uk-UA"/>
        </w:rPr>
        <w:t>а робота</w:t>
      </w:r>
    </w:p>
    <w:p w:rsidR="0027786C" w:rsidRPr="00C43C5C" w:rsidRDefault="0027786C" w:rsidP="00280A7C">
      <w:pPr>
        <w:rPr>
          <w:sz w:val="4"/>
          <w:szCs w:val="4"/>
        </w:rPr>
      </w:pPr>
    </w:p>
    <w:p w:rsidR="00C1684F" w:rsidRPr="00C43C5C" w:rsidRDefault="00C1684F" w:rsidP="00280A7C">
      <w:pPr>
        <w:rPr>
          <w:sz w:val="4"/>
          <w:szCs w:val="4"/>
        </w:rPr>
      </w:pPr>
    </w:p>
    <w:p w:rsidR="002A689F" w:rsidRPr="00A734EC" w:rsidRDefault="003533B0" w:rsidP="00A734EC">
      <w:pPr>
        <w:ind w:firstLine="708"/>
        <w:jc w:val="center"/>
        <w:rPr>
          <w:sz w:val="19"/>
          <w:szCs w:val="19"/>
          <w:lang w:val="uk-UA"/>
        </w:rPr>
      </w:pPr>
      <w:r w:rsidRPr="00A734EC">
        <w:rPr>
          <w:sz w:val="19"/>
          <w:szCs w:val="19"/>
          <w:lang w:val="uk-UA"/>
        </w:rPr>
        <w:t>Декан гуманітарно-природничого факультету (відділе</w:t>
      </w:r>
      <w:r w:rsidR="00494898" w:rsidRPr="00A734EC">
        <w:rPr>
          <w:sz w:val="19"/>
          <w:szCs w:val="19"/>
          <w:lang w:val="uk-UA"/>
        </w:rPr>
        <w:t>ння)</w:t>
      </w:r>
      <w:r w:rsidR="00494898" w:rsidRPr="00A734EC">
        <w:rPr>
          <w:sz w:val="19"/>
          <w:szCs w:val="19"/>
          <w:lang w:val="uk-UA"/>
        </w:rPr>
        <w:tab/>
      </w:r>
      <w:r w:rsidR="00494898" w:rsidRPr="00A734EC">
        <w:rPr>
          <w:sz w:val="19"/>
          <w:szCs w:val="19"/>
          <w:lang w:val="uk-UA"/>
        </w:rPr>
        <w:tab/>
      </w:r>
      <w:r w:rsidR="00494898" w:rsidRPr="00A734EC">
        <w:rPr>
          <w:sz w:val="19"/>
          <w:szCs w:val="19"/>
          <w:lang w:val="uk-UA"/>
        </w:rPr>
        <w:tab/>
        <w:t>____________________       Кам’янець В. М.</w:t>
      </w:r>
    </w:p>
    <w:sectPr w:rsidR="002A689F" w:rsidRPr="00A734EC" w:rsidSect="00A734EC">
      <w:pgSz w:w="16838" w:h="11906" w:orient="landscape"/>
      <w:pgMar w:top="227" w:right="113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C4328"/>
    <w:rsid w:val="00063E84"/>
    <w:rsid w:val="0008001E"/>
    <w:rsid w:val="00085577"/>
    <w:rsid w:val="00086E59"/>
    <w:rsid w:val="000C4029"/>
    <w:rsid w:val="000F5BEA"/>
    <w:rsid w:val="001045D1"/>
    <w:rsid w:val="00115597"/>
    <w:rsid w:val="001463AB"/>
    <w:rsid w:val="001B73DB"/>
    <w:rsid w:val="001C739E"/>
    <w:rsid w:val="001E1603"/>
    <w:rsid w:val="001F4CF9"/>
    <w:rsid w:val="00221319"/>
    <w:rsid w:val="00243F62"/>
    <w:rsid w:val="00252721"/>
    <w:rsid w:val="0027786C"/>
    <w:rsid w:val="00280A7C"/>
    <w:rsid w:val="00291C7E"/>
    <w:rsid w:val="0029759C"/>
    <w:rsid w:val="002A689F"/>
    <w:rsid w:val="002B0E75"/>
    <w:rsid w:val="002B40A7"/>
    <w:rsid w:val="002F3090"/>
    <w:rsid w:val="002F4A20"/>
    <w:rsid w:val="00303E12"/>
    <w:rsid w:val="00327BC1"/>
    <w:rsid w:val="00330DD9"/>
    <w:rsid w:val="003533B0"/>
    <w:rsid w:val="0038060C"/>
    <w:rsid w:val="003A2722"/>
    <w:rsid w:val="003A7D04"/>
    <w:rsid w:val="003B19F1"/>
    <w:rsid w:val="003D546D"/>
    <w:rsid w:val="003F6F92"/>
    <w:rsid w:val="00404904"/>
    <w:rsid w:val="0040641A"/>
    <w:rsid w:val="00431463"/>
    <w:rsid w:val="00441283"/>
    <w:rsid w:val="00441EC6"/>
    <w:rsid w:val="004502E2"/>
    <w:rsid w:val="00456C7F"/>
    <w:rsid w:val="00494898"/>
    <w:rsid w:val="004A555E"/>
    <w:rsid w:val="004B20F6"/>
    <w:rsid w:val="004C5D12"/>
    <w:rsid w:val="004D7CC6"/>
    <w:rsid w:val="004E4686"/>
    <w:rsid w:val="00506D72"/>
    <w:rsid w:val="00515356"/>
    <w:rsid w:val="00561757"/>
    <w:rsid w:val="005B12B7"/>
    <w:rsid w:val="00622CF9"/>
    <w:rsid w:val="006344FF"/>
    <w:rsid w:val="00647355"/>
    <w:rsid w:val="00654C03"/>
    <w:rsid w:val="006562A6"/>
    <w:rsid w:val="00661098"/>
    <w:rsid w:val="0066162B"/>
    <w:rsid w:val="00671031"/>
    <w:rsid w:val="006751CD"/>
    <w:rsid w:val="00682022"/>
    <w:rsid w:val="006A7212"/>
    <w:rsid w:val="00714A0F"/>
    <w:rsid w:val="00746768"/>
    <w:rsid w:val="007468D4"/>
    <w:rsid w:val="007B0B04"/>
    <w:rsid w:val="007B0D9D"/>
    <w:rsid w:val="007B2E11"/>
    <w:rsid w:val="007B6A49"/>
    <w:rsid w:val="007E5A09"/>
    <w:rsid w:val="00804D14"/>
    <w:rsid w:val="00812E25"/>
    <w:rsid w:val="00816587"/>
    <w:rsid w:val="00854221"/>
    <w:rsid w:val="00854EA1"/>
    <w:rsid w:val="00877ABB"/>
    <w:rsid w:val="008B71C0"/>
    <w:rsid w:val="008C4328"/>
    <w:rsid w:val="008E3893"/>
    <w:rsid w:val="008E51B1"/>
    <w:rsid w:val="008F071C"/>
    <w:rsid w:val="008F25F7"/>
    <w:rsid w:val="00905EF8"/>
    <w:rsid w:val="00914B3A"/>
    <w:rsid w:val="00914E02"/>
    <w:rsid w:val="00920D7A"/>
    <w:rsid w:val="00924D0A"/>
    <w:rsid w:val="00927F11"/>
    <w:rsid w:val="00941F6B"/>
    <w:rsid w:val="00950710"/>
    <w:rsid w:val="00980D62"/>
    <w:rsid w:val="009B1585"/>
    <w:rsid w:val="009C2B4D"/>
    <w:rsid w:val="00A553DB"/>
    <w:rsid w:val="00A63E2F"/>
    <w:rsid w:val="00A734EC"/>
    <w:rsid w:val="00A8730B"/>
    <w:rsid w:val="00A92EC1"/>
    <w:rsid w:val="00AA415B"/>
    <w:rsid w:val="00AA59AB"/>
    <w:rsid w:val="00AB0105"/>
    <w:rsid w:val="00AD24E4"/>
    <w:rsid w:val="00AE36ED"/>
    <w:rsid w:val="00B503DA"/>
    <w:rsid w:val="00B71A00"/>
    <w:rsid w:val="00B73546"/>
    <w:rsid w:val="00B80990"/>
    <w:rsid w:val="00BA434C"/>
    <w:rsid w:val="00BC7428"/>
    <w:rsid w:val="00BE1D3B"/>
    <w:rsid w:val="00C1684F"/>
    <w:rsid w:val="00C32789"/>
    <w:rsid w:val="00C43C5C"/>
    <w:rsid w:val="00C64A7E"/>
    <w:rsid w:val="00C8648F"/>
    <w:rsid w:val="00C86E8F"/>
    <w:rsid w:val="00CE6A48"/>
    <w:rsid w:val="00CF2561"/>
    <w:rsid w:val="00D01C6A"/>
    <w:rsid w:val="00D048FC"/>
    <w:rsid w:val="00D718CA"/>
    <w:rsid w:val="00DB0F7D"/>
    <w:rsid w:val="00DC2DA8"/>
    <w:rsid w:val="00DC6D25"/>
    <w:rsid w:val="00DD4155"/>
    <w:rsid w:val="00DE4FBA"/>
    <w:rsid w:val="00E56EAF"/>
    <w:rsid w:val="00EB4856"/>
    <w:rsid w:val="00F67065"/>
    <w:rsid w:val="00F74A14"/>
    <w:rsid w:val="00F75E13"/>
    <w:rsid w:val="00F8499C"/>
    <w:rsid w:val="00F8724E"/>
    <w:rsid w:val="00F9203B"/>
    <w:rsid w:val="00FB484F"/>
    <w:rsid w:val="00FD492C"/>
    <w:rsid w:val="00F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C4328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qFormat/>
    <w:rsid w:val="008C4328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C4328"/>
    <w:rPr>
      <w:sz w:val="20"/>
      <w:lang w:val="uk-UA"/>
    </w:rPr>
  </w:style>
  <w:style w:type="paragraph" w:styleId="20">
    <w:name w:val="Body Text 2"/>
    <w:basedOn w:val="a"/>
    <w:rsid w:val="008C4328"/>
    <w:pPr>
      <w:spacing w:after="120" w:line="480" w:lineRule="auto"/>
    </w:pPr>
  </w:style>
  <w:style w:type="table" w:styleId="a4">
    <w:name w:val="Table Grid"/>
    <w:basedOn w:val="a1"/>
    <w:rsid w:val="002A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3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BBF1E-A315-40C2-8D10-E4E75D9D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1707</Words>
  <Characters>973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galya</dc:creator>
  <cp:lastModifiedBy>Boss</cp:lastModifiedBy>
  <cp:revision>2</cp:revision>
  <cp:lastPrinted>2017-02-15T09:07:00Z</cp:lastPrinted>
  <dcterms:created xsi:type="dcterms:W3CDTF">2017-08-30T10:30:00Z</dcterms:created>
  <dcterms:modified xsi:type="dcterms:W3CDTF">2017-08-30T10:30:00Z</dcterms:modified>
</cp:coreProperties>
</file>